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附件1：</w:t>
      </w:r>
    </w:p>
    <w:p>
      <w:pPr>
        <w:ind w:firstLine="964" w:firstLineChars="300"/>
        <w:jc w:val="left"/>
        <w:rPr>
          <w:rFonts w:hint="eastAsia" w:ascii="仿宋" w:hAnsi="仿宋" w:eastAsia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2021-2022</w:t>
      </w:r>
      <w:r>
        <w:rPr>
          <w:rFonts w:hint="eastAsia" w:ascii="仿宋" w:hAnsi="仿宋" w:eastAsia="仿宋"/>
          <w:b/>
          <w:bCs/>
          <w:sz w:val="32"/>
          <w:szCs w:val="32"/>
        </w:rPr>
        <w:t>学年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校</w:t>
      </w:r>
      <w:r>
        <w:rPr>
          <w:rFonts w:hint="eastAsia" w:ascii="仿宋" w:hAnsi="仿宋" w:eastAsia="仿宋"/>
          <w:b/>
          <w:bCs/>
          <w:sz w:val="32"/>
          <w:szCs w:val="32"/>
        </w:rPr>
        <w:t>级组织主席团干部拟任名单</w:t>
      </w:r>
      <w:bookmarkEnd w:id="0"/>
    </w:p>
    <w:tbl>
      <w:tblPr>
        <w:tblStyle w:val="2"/>
        <w:tblW w:w="7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377"/>
        <w:gridCol w:w="2313"/>
        <w:gridCol w:w="3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序 号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姓  名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班  级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杨杰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移通2020级1班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团委学生兼职副书记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古健均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大数据2020级1班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学生会主席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李佳乐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机器人2020级2班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学生会副主席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胡瑞锋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汽检2020级2班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学生会副主席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陈宇杨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物流2020级1班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团委组监部部长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甘桂铭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计网2020级3班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团委组监部副部长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朱杭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数技2020级1班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团委宣传部部长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梁宸榕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旅游2020级1班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团委宣传部副部长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杨辉湘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应电2020级3班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团委宣传部副部长（兼国旗护卫队队长）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李仁航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软件2020级2班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团委素拓部部长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王良林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/>
              </w:rPr>
              <w:t>新能源2020级2班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团委素拓部副部长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何思钰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应电2020级3班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团委秘书处秘书长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程伟峰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数技2020级1班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团委秘书处副秘书长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李石磊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应电20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20级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学生社团联合会主席（兼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学生会副主席）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魏凯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信安20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20级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学生社团联合会副主席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熊明星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会计20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20级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学生社团联合会副主席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黄垚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应电2020级</w:t>
            </w: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班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大学生艺术团副团长（兼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学生会副主席）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易亚宁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智控2020级2班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大学生艺术团副团长（兼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学生会副主席）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陈洲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移通2020级1班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青年志愿者协会主席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周芯如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应电2020级1班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青年志愿者协会副主席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李紫庆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会记2020级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青年志愿者协会副主席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罗婷婷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营销2020级2班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红十字会办公室主任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黄文彬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电信2020级3班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红十字会办公室副主任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陈俊梅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电气2020级2班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红十字会办公室副主任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A2CE9"/>
    <w:rsid w:val="381A2C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2021-10-21T01:47:00Z</dcterms:created>
  <dc:creator>安  琼</dc:creator>
  <cp:lastModifiedBy>安  琼</cp:lastModifiedBy>
  <dcterms:modified xsi:type="dcterms:W3CDTF">2021-10-21T01:47:30Z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E420CC2E1197406A87C25B55634F637D</vt:lpwstr>
  </property>
</Properties>
</file>